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3F44" w14:textId="77777777" w:rsidR="002F51A9" w:rsidRDefault="002F51A9">
      <w:pPr>
        <w:tabs>
          <w:tab w:val="left" w:pos="627"/>
        </w:tabs>
        <w:ind w:left="-57"/>
        <w:jc w:val="center"/>
        <w:rPr>
          <w:color w:val="434343"/>
          <w:spacing w:val="7"/>
          <w:sz w:val="34"/>
        </w:rPr>
      </w:pPr>
    </w:p>
    <w:p w14:paraId="5168E6F3" w14:textId="77777777" w:rsidR="00B84808" w:rsidRDefault="00B84808" w:rsidP="00B84808">
      <w:pPr>
        <w:jc w:val="right"/>
        <w:rPr>
          <w:sz w:val="20"/>
        </w:rPr>
      </w:pPr>
    </w:p>
    <w:p w14:paraId="4070CA8D" w14:textId="77777777" w:rsidR="00CC115F" w:rsidRPr="00A350C0" w:rsidRDefault="00CC115F" w:rsidP="00CC115F">
      <w:pPr>
        <w:tabs>
          <w:tab w:val="left" w:pos="709"/>
        </w:tabs>
        <w:contextualSpacing/>
        <w:jc w:val="center"/>
        <w:outlineLvl w:val="0"/>
        <w:rPr>
          <w:rFonts w:eastAsia="Calibri"/>
          <w:sz w:val="28"/>
          <w:szCs w:val="28"/>
        </w:rPr>
      </w:pPr>
      <w:r w:rsidRPr="00A350C0">
        <w:rPr>
          <w:rFonts w:eastAsia="Calibri"/>
          <w:sz w:val="28"/>
          <w:szCs w:val="28"/>
        </w:rPr>
        <w:t>РОССИЙСКАЯ ФЕДЕРАЦИЯ</w:t>
      </w:r>
    </w:p>
    <w:p w14:paraId="421747A2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РОСТОВСКАЯ ОБЛАСТЬ</w:t>
      </w:r>
    </w:p>
    <w:p w14:paraId="1223E57A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ОРЛОВСКИЙ РАЙОН</w:t>
      </w:r>
    </w:p>
    <w:p w14:paraId="062721B6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14:paraId="2644F2EC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«ЛУГАНСКОЕ СЕЛЬСКОЕ ПОСЕЛЕНИЕ»</w:t>
      </w:r>
    </w:p>
    <w:p w14:paraId="3E281D3A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3F61D94" w14:textId="77777777" w:rsidR="00CC115F" w:rsidRPr="00A350C0" w:rsidRDefault="00CC115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СОБРАНИЕ ДЕПУТАТОВ ЛУГАНСКОГО СЕЛЬСКОГО ПОСЕЛЕНИЯ</w:t>
      </w:r>
    </w:p>
    <w:p w14:paraId="33D972A2" w14:textId="77777777"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80F8FB6" w14:textId="77777777" w:rsidR="00CC115F" w:rsidRPr="00A350C0" w:rsidRDefault="00CC115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РЕШЕНИЕ</w:t>
      </w:r>
    </w:p>
    <w:p w14:paraId="4809114F" w14:textId="77777777" w:rsidR="00B84808" w:rsidRPr="009A28CE" w:rsidRDefault="00B84808" w:rsidP="00B84808">
      <w:pPr>
        <w:rPr>
          <w:b/>
          <w:sz w:val="16"/>
          <w:szCs w:val="16"/>
        </w:rPr>
      </w:pPr>
    </w:p>
    <w:p w14:paraId="1EE9D586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14:paraId="0BB136A5" w14:textId="77777777" w:rsidR="00B84808" w:rsidRPr="00B84808" w:rsidRDefault="00CC115F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CC115F">
        <w:rPr>
          <w:sz w:val="28"/>
          <w:szCs w:val="28"/>
        </w:rPr>
        <w:t>Луганского</w:t>
      </w:r>
      <w:r w:rsidR="00B84808" w:rsidRPr="00B84808">
        <w:rPr>
          <w:sz w:val="28"/>
          <w:szCs w:val="28"/>
        </w:rPr>
        <w:t xml:space="preserve"> сельского поселения </w:t>
      </w:r>
      <w:r w:rsidR="00B84808">
        <w:rPr>
          <w:sz w:val="28"/>
          <w:szCs w:val="28"/>
        </w:rPr>
        <w:t>шестого</w:t>
      </w:r>
      <w:r w:rsidR="000C46FF">
        <w:rPr>
          <w:sz w:val="28"/>
          <w:szCs w:val="28"/>
        </w:rPr>
        <w:t xml:space="preserve"> созыва</w:t>
      </w:r>
    </w:p>
    <w:p w14:paraId="288A1DED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55AAD999" w14:textId="77777777" w:rsidR="00CC115F" w:rsidRPr="00A350C0" w:rsidRDefault="00CC115F" w:rsidP="00CC11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50C0">
        <w:rPr>
          <w:sz w:val="28"/>
          <w:szCs w:val="28"/>
        </w:rPr>
        <w:t xml:space="preserve">Принято Собранием депутатов </w:t>
      </w:r>
    </w:p>
    <w:p w14:paraId="166AADE2" w14:textId="59EF1EBB" w:rsidR="00CC115F" w:rsidRPr="00A350C0" w:rsidRDefault="00CC115F" w:rsidP="00CC115F">
      <w:pPr>
        <w:contextualSpacing/>
        <w:jc w:val="both"/>
        <w:rPr>
          <w:sz w:val="28"/>
          <w:szCs w:val="28"/>
        </w:rPr>
      </w:pPr>
      <w:r w:rsidRPr="00A350C0">
        <w:rPr>
          <w:sz w:val="28"/>
          <w:szCs w:val="28"/>
        </w:rPr>
        <w:t xml:space="preserve">Луганского сельского поселения </w:t>
      </w:r>
      <w:r w:rsidR="00F46ADB">
        <w:rPr>
          <w:sz w:val="28"/>
          <w:szCs w:val="28"/>
        </w:rPr>
        <w:tab/>
      </w:r>
      <w:r w:rsidR="00F46ADB">
        <w:rPr>
          <w:sz w:val="28"/>
          <w:szCs w:val="28"/>
        </w:rPr>
        <w:tab/>
      </w:r>
      <w:r w:rsidR="00F46ADB">
        <w:rPr>
          <w:sz w:val="28"/>
          <w:szCs w:val="28"/>
        </w:rPr>
        <w:tab/>
      </w:r>
      <w:r w:rsidR="00F46ADB">
        <w:rPr>
          <w:sz w:val="28"/>
          <w:szCs w:val="28"/>
        </w:rPr>
        <w:tab/>
      </w:r>
      <w:r>
        <w:rPr>
          <w:sz w:val="28"/>
          <w:szCs w:val="28"/>
        </w:rPr>
        <w:t xml:space="preserve"> 23 июня </w:t>
      </w:r>
      <w:r w:rsidRPr="00A350C0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A350C0">
        <w:rPr>
          <w:sz w:val="28"/>
          <w:szCs w:val="28"/>
        </w:rPr>
        <w:t xml:space="preserve"> года</w:t>
      </w:r>
    </w:p>
    <w:p w14:paraId="159D6EC7" w14:textId="77777777" w:rsidR="00CC115F" w:rsidRDefault="00CC115F" w:rsidP="00CC115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пятого созыва</w:t>
      </w:r>
    </w:p>
    <w:p w14:paraId="53AF7A32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0DEFA8F5" w14:textId="77777777" w:rsidR="00B84808" w:rsidRPr="00B84808" w:rsidRDefault="00E66275" w:rsidP="00B84808">
      <w:pPr>
        <w:ind w:left="-426"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B84808" w:rsidRPr="00B84808">
        <w:rPr>
          <w:sz w:val="28"/>
          <w:szCs w:val="28"/>
        </w:rPr>
        <w:t>статьей 44 Федерального закона от 20.03.2025 №</w:t>
      </w:r>
      <w:r w:rsidR="009974B4">
        <w:rPr>
          <w:sz w:val="28"/>
          <w:szCs w:val="28"/>
        </w:rPr>
        <w:t xml:space="preserve"> </w:t>
      </w:r>
      <w:r w:rsidR="00B84808" w:rsidRPr="00B84808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№ 525-ЗС «О выборах и референдумах в Ростовской области», руководствуясь Уставом муниципального образования «</w:t>
      </w:r>
      <w:r w:rsidR="00CC115F">
        <w:rPr>
          <w:sz w:val="28"/>
          <w:szCs w:val="28"/>
        </w:rPr>
        <w:t>Луганское</w:t>
      </w:r>
      <w:r w:rsidR="00B84808" w:rsidRPr="00B84808">
        <w:rPr>
          <w:sz w:val="28"/>
          <w:szCs w:val="28"/>
        </w:rPr>
        <w:t xml:space="preserve"> сельское поселение», Собрание депутатов </w:t>
      </w:r>
      <w:r w:rsidR="00CC115F" w:rsidRPr="00CC115F">
        <w:rPr>
          <w:sz w:val="28"/>
          <w:szCs w:val="28"/>
        </w:rPr>
        <w:t>Луганского</w:t>
      </w:r>
      <w:r w:rsidR="00B84808" w:rsidRPr="00B84808">
        <w:rPr>
          <w:sz w:val="28"/>
          <w:szCs w:val="28"/>
        </w:rPr>
        <w:t xml:space="preserve"> сельского поселения</w:t>
      </w:r>
      <w:r w:rsidR="00CC115F">
        <w:rPr>
          <w:sz w:val="28"/>
          <w:szCs w:val="28"/>
        </w:rPr>
        <w:t xml:space="preserve"> решило:</w:t>
      </w:r>
      <w:r w:rsidR="00B84808" w:rsidRPr="00B84808">
        <w:rPr>
          <w:sz w:val="28"/>
          <w:szCs w:val="28"/>
        </w:rPr>
        <w:t xml:space="preserve"> </w:t>
      </w:r>
    </w:p>
    <w:p w14:paraId="3E317BD9" w14:textId="77777777" w:rsidR="00B84808" w:rsidRPr="00B84808" w:rsidRDefault="00B84808" w:rsidP="00CC115F">
      <w:pPr>
        <w:tabs>
          <w:tab w:val="left" w:pos="10146"/>
        </w:tabs>
        <w:suppressAutoHyphens/>
        <w:ind w:right="-142"/>
        <w:jc w:val="both"/>
        <w:rPr>
          <w:sz w:val="28"/>
          <w:szCs w:val="28"/>
        </w:rPr>
      </w:pPr>
    </w:p>
    <w:p w14:paraId="0B68FA31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1. Назначить выборы депутатов Собрания депутатов </w:t>
      </w:r>
      <w:r w:rsidR="009974B4">
        <w:rPr>
          <w:sz w:val="28"/>
          <w:szCs w:val="28"/>
        </w:rPr>
        <w:t>Луганского</w:t>
      </w:r>
      <w:r w:rsidRPr="00B848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шестого</w:t>
      </w:r>
      <w:r w:rsidRPr="00B84808">
        <w:rPr>
          <w:sz w:val="28"/>
          <w:szCs w:val="28"/>
        </w:rPr>
        <w:t xml:space="preserve"> созыва на </w:t>
      </w:r>
      <w:r>
        <w:rPr>
          <w:sz w:val="28"/>
          <w:szCs w:val="28"/>
        </w:rPr>
        <w:t>20</w:t>
      </w:r>
      <w:r w:rsidRPr="00B84808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года.</w:t>
      </w:r>
    </w:p>
    <w:p w14:paraId="5552F2C8" w14:textId="77777777" w:rsidR="004D1800" w:rsidRPr="00B84808" w:rsidRDefault="004D1800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6EB1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AC6EB1">
        <w:rPr>
          <w:sz w:val="28"/>
          <w:szCs w:val="28"/>
        </w:rPr>
        <w:t xml:space="preserve"> в средствах массовой информации, разместить на </w:t>
      </w:r>
      <w:r>
        <w:rPr>
          <w:sz w:val="28"/>
          <w:szCs w:val="28"/>
        </w:rPr>
        <w:t xml:space="preserve">официальном </w:t>
      </w:r>
      <w:r w:rsidRPr="00AC6EB1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Администрации </w:t>
      </w:r>
      <w:r w:rsidR="00CC115F" w:rsidRPr="00CC115F">
        <w:rPr>
          <w:sz w:val="28"/>
          <w:szCs w:val="28"/>
        </w:rPr>
        <w:t>Луганского</w:t>
      </w:r>
      <w:r>
        <w:rPr>
          <w:sz w:val="28"/>
          <w:szCs w:val="28"/>
        </w:rPr>
        <w:t xml:space="preserve"> сельского поселения</w:t>
      </w:r>
      <w:r w:rsidR="00CC115F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14:paraId="6A38B959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1D2B6B3E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14:paraId="25BDF02F" w14:textId="77777777" w:rsidR="00B84808" w:rsidRPr="00B84808" w:rsidRDefault="00B84808" w:rsidP="00B84808">
      <w:pPr>
        <w:pStyle w:val="a3"/>
        <w:suppressAutoHyphens/>
        <w:spacing w:line="264" w:lineRule="auto"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5.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 w:rsidR="00E66275">
        <w:rPr>
          <w:sz w:val="28"/>
          <w:szCs w:val="28"/>
        </w:rPr>
        <w:t>.</w:t>
      </w:r>
    </w:p>
    <w:p w14:paraId="02B3F992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4D79F5E2" w14:textId="77777777" w:rsid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5ADAC082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Председатель Собрания депутатов – </w:t>
      </w:r>
    </w:p>
    <w:p w14:paraId="1518312B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глава </w:t>
      </w:r>
      <w:r w:rsidR="00CC115F" w:rsidRPr="00CC115F">
        <w:rPr>
          <w:sz w:val="28"/>
          <w:szCs w:val="28"/>
          <w:lang w:eastAsia="en-US"/>
        </w:rPr>
        <w:t>Луганского</w:t>
      </w:r>
      <w:r w:rsidRPr="00B84808">
        <w:rPr>
          <w:sz w:val="28"/>
          <w:szCs w:val="28"/>
          <w:lang w:eastAsia="en-US"/>
        </w:rPr>
        <w:t xml:space="preserve"> сельского поселения</w:t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Pr="00B84808">
        <w:rPr>
          <w:sz w:val="28"/>
          <w:szCs w:val="28"/>
          <w:lang w:eastAsia="en-US"/>
        </w:rPr>
        <w:tab/>
      </w:r>
      <w:r w:rsidR="00CC115F">
        <w:rPr>
          <w:sz w:val="28"/>
          <w:szCs w:val="28"/>
          <w:lang w:eastAsia="en-US"/>
        </w:rPr>
        <w:t xml:space="preserve">О.Н. </w:t>
      </w:r>
      <w:proofErr w:type="spellStart"/>
      <w:r w:rsidR="00CC115F">
        <w:rPr>
          <w:sz w:val="28"/>
          <w:szCs w:val="28"/>
          <w:lang w:eastAsia="en-US"/>
        </w:rPr>
        <w:t>Чмелева</w:t>
      </w:r>
      <w:proofErr w:type="spellEnd"/>
    </w:p>
    <w:p w14:paraId="5C22EE59" w14:textId="77777777" w:rsid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14:paraId="431EC138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14:paraId="0DE768F9" w14:textId="77777777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 xml:space="preserve">х. </w:t>
      </w:r>
      <w:proofErr w:type="spellStart"/>
      <w:r w:rsidR="00CC115F">
        <w:rPr>
          <w:sz w:val="28"/>
          <w:szCs w:val="28"/>
        </w:rPr>
        <w:t>Быстрянский</w:t>
      </w:r>
      <w:proofErr w:type="spellEnd"/>
    </w:p>
    <w:p w14:paraId="01B2D3F4" w14:textId="77777777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84808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</w:t>
      </w:r>
    </w:p>
    <w:p w14:paraId="4479F3A9" w14:textId="77777777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№</w:t>
      </w:r>
      <w:r w:rsidR="00CC115F">
        <w:rPr>
          <w:sz w:val="28"/>
          <w:szCs w:val="28"/>
        </w:rPr>
        <w:t xml:space="preserve"> 176</w:t>
      </w:r>
    </w:p>
    <w:p w14:paraId="158560D5" w14:textId="77777777" w:rsidR="00F11FC7" w:rsidRPr="00B84808" w:rsidRDefault="00F11FC7">
      <w:pPr>
        <w:ind w:left="-426" w:right="-142" w:firstLine="426"/>
        <w:rPr>
          <w:sz w:val="28"/>
          <w:szCs w:val="28"/>
        </w:rPr>
      </w:pPr>
    </w:p>
    <w:sectPr w:rsidR="00F11FC7" w:rsidRPr="00B84808" w:rsidSect="00B84808">
      <w:pgSz w:w="11907" w:h="16840"/>
      <w:pgMar w:top="426" w:right="850" w:bottom="284" w:left="1701" w:header="72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5DE8"/>
    <w:multiLevelType w:val="multilevel"/>
    <w:tmpl w:val="C40230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26205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1A9"/>
    <w:rsid w:val="000B13D8"/>
    <w:rsid w:val="000C46FF"/>
    <w:rsid w:val="001068B2"/>
    <w:rsid w:val="001265AF"/>
    <w:rsid w:val="0023573E"/>
    <w:rsid w:val="002D5DA2"/>
    <w:rsid w:val="002F51A9"/>
    <w:rsid w:val="00333323"/>
    <w:rsid w:val="003B23A8"/>
    <w:rsid w:val="00461C23"/>
    <w:rsid w:val="004D1800"/>
    <w:rsid w:val="00585552"/>
    <w:rsid w:val="006310C3"/>
    <w:rsid w:val="0068066D"/>
    <w:rsid w:val="006A0F64"/>
    <w:rsid w:val="006D3965"/>
    <w:rsid w:val="00752B19"/>
    <w:rsid w:val="008148CB"/>
    <w:rsid w:val="00933365"/>
    <w:rsid w:val="00982A6D"/>
    <w:rsid w:val="00994D6B"/>
    <w:rsid w:val="009974B4"/>
    <w:rsid w:val="009E1AE9"/>
    <w:rsid w:val="00AB2B36"/>
    <w:rsid w:val="00AD07D3"/>
    <w:rsid w:val="00B250C8"/>
    <w:rsid w:val="00B3768B"/>
    <w:rsid w:val="00B84808"/>
    <w:rsid w:val="00C50F2A"/>
    <w:rsid w:val="00C578A6"/>
    <w:rsid w:val="00C80C5B"/>
    <w:rsid w:val="00CC115F"/>
    <w:rsid w:val="00CD5EE8"/>
    <w:rsid w:val="00D22460"/>
    <w:rsid w:val="00D24757"/>
    <w:rsid w:val="00D3234A"/>
    <w:rsid w:val="00D94D98"/>
    <w:rsid w:val="00E101C0"/>
    <w:rsid w:val="00E66275"/>
    <w:rsid w:val="00E80798"/>
    <w:rsid w:val="00F11FC7"/>
    <w:rsid w:val="00F20932"/>
    <w:rsid w:val="00F4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A15C"/>
  <w15:docId w15:val="{0AEC04AF-3135-4369-9992-DFFA7484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B23A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B23A8"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3B23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B23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23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23A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23A8"/>
    <w:rPr>
      <w:sz w:val="24"/>
    </w:rPr>
  </w:style>
  <w:style w:type="paragraph" w:styleId="21">
    <w:name w:val="toc 2"/>
    <w:next w:val="a"/>
    <w:link w:val="22"/>
    <w:uiPriority w:val="39"/>
    <w:rsid w:val="003B23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23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23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23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B23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23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23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23A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B23A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B23A8"/>
    <w:rPr>
      <w:rFonts w:ascii="Courier New" w:hAnsi="Courier New"/>
    </w:rPr>
  </w:style>
  <w:style w:type="paragraph" w:customStyle="1" w:styleId="Postan">
    <w:name w:val="Postan"/>
    <w:basedOn w:val="a"/>
    <w:link w:val="Postan0"/>
    <w:rsid w:val="003B23A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B23A8"/>
    <w:rPr>
      <w:sz w:val="28"/>
    </w:rPr>
  </w:style>
  <w:style w:type="paragraph" w:styleId="a3">
    <w:name w:val="Body Text Indent"/>
    <w:basedOn w:val="a"/>
    <w:link w:val="a4"/>
    <w:rsid w:val="003B23A8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sid w:val="003B23A8"/>
    <w:rPr>
      <w:sz w:val="20"/>
    </w:rPr>
  </w:style>
  <w:style w:type="character" w:customStyle="1" w:styleId="30">
    <w:name w:val="Заголовок 3 Знак"/>
    <w:link w:val="3"/>
    <w:rsid w:val="003B23A8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3B23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3B23A8"/>
    <w:rPr>
      <w:sz w:val="24"/>
    </w:rPr>
  </w:style>
  <w:style w:type="paragraph" w:styleId="a7">
    <w:name w:val="Balloon Text"/>
    <w:basedOn w:val="a"/>
    <w:link w:val="a8"/>
    <w:rsid w:val="003B23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B23A8"/>
    <w:rPr>
      <w:rFonts w:ascii="Tahoma" w:hAnsi="Tahoma"/>
      <w:sz w:val="16"/>
    </w:rPr>
  </w:style>
  <w:style w:type="paragraph" w:styleId="a9">
    <w:name w:val="Normal (Web)"/>
    <w:basedOn w:val="a"/>
    <w:link w:val="aa"/>
    <w:rsid w:val="003B23A8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sid w:val="003B23A8"/>
    <w:rPr>
      <w:sz w:val="24"/>
    </w:rPr>
  </w:style>
  <w:style w:type="paragraph" w:styleId="ab">
    <w:name w:val="List Paragraph"/>
    <w:basedOn w:val="a"/>
    <w:link w:val="ac"/>
    <w:rsid w:val="003B23A8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sid w:val="003B23A8"/>
    <w:rPr>
      <w:sz w:val="28"/>
    </w:rPr>
  </w:style>
  <w:style w:type="paragraph" w:styleId="31">
    <w:name w:val="toc 3"/>
    <w:next w:val="a"/>
    <w:link w:val="32"/>
    <w:uiPriority w:val="39"/>
    <w:rsid w:val="003B23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23A8"/>
    <w:rPr>
      <w:rFonts w:ascii="XO Thames" w:hAnsi="XO Thames"/>
      <w:sz w:val="28"/>
    </w:rPr>
  </w:style>
  <w:style w:type="paragraph" w:styleId="ad">
    <w:name w:val="footer"/>
    <w:basedOn w:val="a"/>
    <w:link w:val="ae"/>
    <w:rsid w:val="003B2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3B23A8"/>
    <w:rPr>
      <w:sz w:val="24"/>
    </w:rPr>
  </w:style>
  <w:style w:type="character" w:customStyle="1" w:styleId="50">
    <w:name w:val="Заголовок 5 Знак"/>
    <w:link w:val="5"/>
    <w:rsid w:val="003B23A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B23A8"/>
    <w:rPr>
      <w:sz w:val="28"/>
    </w:rPr>
  </w:style>
  <w:style w:type="paragraph" w:customStyle="1" w:styleId="13">
    <w:name w:val="Гиперссылка1"/>
    <w:link w:val="af"/>
    <w:rsid w:val="003B23A8"/>
    <w:rPr>
      <w:color w:val="0000FF"/>
      <w:u w:val="single"/>
    </w:rPr>
  </w:style>
  <w:style w:type="character" w:styleId="af">
    <w:name w:val="Hyperlink"/>
    <w:link w:val="13"/>
    <w:rsid w:val="003B23A8"/>
    <w:rPr>
      <w:color w:val="0000FF"/>
      <w:u w:val="single"/>
    </w:rPr>
  </w:style>
  <w:style w:type="paragraph" w:customStyle="1" w:styleId="Footnote">
    <w:name w:val="Footnote"/>
    <w:link w:val="Footnote0"/>
    <w:rsid w:val="003B23A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B23A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B23A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B23A8"/>
    <w:rPr>
      <w:rFonts w:ascii="XO Thames" w:hAnsi="XO Thames"/>
      <w:b/>
      <w:sz w:val="28"/>
    </w:rPr>
  </w:style>
  <w:style w:type="paragraph" w:styleId="af0">
    <w:name w:val="Block Text"/>
    <w:basedOn w:val="a"/>
    <w:link w:val="af1"/>
    <w:rsid w:val="003B23A8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sid w:val="003B23A8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rsid w:val="003B23A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B23A8"/>
    <w:rPr>
      <w:rFonts w:ascii="XO Thames" w:hAnsi="XO Thames"/>
      <w:sz w:val="20"/>
    </w:rPr>
  </w:style>
  <w:style w:type="paragraph" w:styleId="af2">
    <w:name w:val="Body Text"/>
    <w:basedOn w:val="a"/>
    <w:link w:val="af3"/>
    <w:rsid w:val="003B23A8"/>
    <w:pPr>
      <w:spacing w:after="120"/>
    </w:pPr>
  </w:style>
  <w:style w:type="character" w:customStyle="1" w:styleId="af3">
    <w:name w:val="Основной текст Знак"/>
    <w:basedOn w:val="1"/>
    <w:link w:val="af2"/>
    <w:rsid w:val="003B23A8"/>
    <w:rPr>
      <w:sz w:val="24"/>
    </w:rPr>
  </w:style>
  <w:style w:type="paragraph" w:customStyle="1" w:styleId="ConsNonformat">
    <w:name w:val="ConsNonformat"/>
    <w:link w:val="ConsNonformat0"/>
    <w:rsid w:val="003B23A8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B23A8"/>
    <w:rPr>
      <w:rFonts w:ascii="Courier New" w:hAnsi="Courier New"/>
    </w:rPr>
  </w:style>
  <w:style w:type="paragraph" w:styleId="9">
    <w:name w:val="toc 9"/>
    <w:next w:val="a"/>
    <w:link w:val="90"/>
    <w:uiPriority w:val="39"/>
    <w:rsid w:val="003B23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23A8"/>
    <w:rPr>
      <w:rFonts w:ascii="XO Thames" w:hAnsi="XO Thames"/>
      <w:sz w:val="28"/>
    </w:rPr>
  </w:style>
  <w:style w:type="character" w:customStyle="1" w:styleId="aa">
    <w:name w:val="Обычный (Интернет) Знак"/>
    <w:basedOn w:val="1"/>
    <w:link w:val="a9"/>
    <w:rsid w:val="003B23A8"/>
    <w:rPr>
      <w:sz w:val="20"/>
    </w:rPr>
  </w:style>
  <w:style w:type="paragraph" w:customStyle="1" w:styleId="ConsPlusCell">
    <w:name w:val="ConsPlusCell"/>
    <w:link w:val="ConsPlusCell0"/>
    <w:rsid w:val="003B23A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B23A8"/>
    <w:rPr>
      <w:rFonts w:ascii="Arial" w:hAnsi="Arial"/>
    </w:rPr>
  </w:style>
  <w:style w:type="paragraph" w:styleId="8">
    <w:name w:val="toc 8"/>
    <w:next w:val="a"/>
    <w:link w:val="80"/>
    <w:uiPriority w:val="39"/>
    <w:rsid w:val="003B23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23A8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  <w:rsid w:val="003B23A8"/>
  </w:style>
  <w:style w:type="character" w:styleId="af4">
    <w:name w:val="page number"/>
    <w:basedOn w:val="a0"/>
    <w:link w:val="16"/>
    <w:rsid w:val="003B23A8"/>
  </w:style>
  <w:style w:type="paragraph" w:styleId="51">
    <w:name w:val="toc 5"/>
    <w:next w:val="a"/>
    <w:link w:val="52"/>
    <w:uiPriority w:val="39"/>
    <w:rsid w:val="003B23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23A8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rsid w:val="003B23A8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sid w:val="003B23A8"/>
    <w:rPr>
      <w:sz w:val="24"/>
    </w:rPr>
  </w:style>
  <w:style w:type="paragraph" w:styleId="af7">
    <w:name w:val="Subtitle"/>
    <w:basedOn w:val="a"/>
    <w:link w:val="af8"/>
    <w:uiPriority w:val="11"/>
    <w:qFormat/>
    <w:rsid w:val="003B23A8"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sid w:val="003B23A8"/>
    <w:rPr>
      <w:sz w:val="28"/>
    </w:rPr>
  </w:style>
  <w:style w:type="paragraph" w:styleId="af9">
    <w:name w:val="Title"/>
    <w:basedOn w:val="a"/>
    <w:link w:val="afa"/>
    <w:uiPriority w:val="10"/>
    <w:qFormat/>
    <w:rsid w:val="003B23A8"/>
    <w:pPr>
      <w:jc w:val="center"/>
    </w:pPr>
    <w:rPr>
      <w:sz w:val="28"/>
    </w:rPr>
  </w:style>
  <w:style w:type="character" w:customStyle="1" w:styleId="afa">
    <w:name w:val="Заголовок Знак"/>
    <w:basedOn w:val="1"/>
    <w:link w:val="af9"/>
    <w:rsid w:val="003B23A8"/>
    <w:rPr>
      <w:sz w:val="28"/>
    </w:rPr>
  </w:style>
  <w:style w:type="character" w:customStyle="1" w:styleId="40">
    <w:name w:val="Заголовок 4 Знак"/>
    <w:link w:val="4"/>
    <w:rsid w:val="003B23A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B23A8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  <w:rsid w:val="003B23A8"/>
  </w:style>
  <w:style w:type="table" w:styleId="afb">
    <w:name w:val="Table Grid"/>
    <w:basedOn w:val="a1"/>
    <w:link w:val="17"/>
    <w:rsid w:val="003B23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</cp:lastModifiedBy>
  <cp:revision>7</cp:revision>
  <cp:lastPrinted>2026-06-22T06:24:00Z</cp:lastPrinted>
  <dcterms:created xsi:type="dcterms:W3CDTF">2026-05-25T13:08:00Z</dcterms:created>
  <dcterms:modified xsi:type="dcterms:W3CDTF">2026-06-23T14:21:00Z</dcterms:modified>
</cp:coreProperties>
</file>