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839" w:rsidRDefault="009E1839" w:rsidP="009E183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839" w:rsidRDefault="009E1839" w:rsidP="009E183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E1839" w:rsidRDefault="009E1839" w:rsidP="009E183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E1839" w:rsidRPr="004609FA" w:rsidRDefault="009E1839" w:rsidP="009E183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E1839" w:rsidRPr="004609FA" w:rsidRDefault="009E1839" w:rsidP="009E1839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14-1</w:t>
      </w:r>
    </w:p>
    <w:p w:rsidR="009E1839" w:rsidRPr="004609FA" w:rsidRDefault="009E1839" w:rsidP="009E183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E1839" w:rsidRPr="00E8781E" w:rsidRDefault="009E1839" w:rsidP="009E1839">
      <w:pPr>
        <w:pStyle w:val="a3"/>
        <w:tabs>
          <w:tab w:val="left" w:pos="708"/>
          <w:tab w:val="left" w:pos="7230"/>
        </w:tabs>
        <w:ind w:left="1701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Ростовского регионального отделения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 w:rsidRPr="00E8781E">
        <w:rPr>
          <w:szCs w:val="28"/>
        </w:rPr>
        <w:t>Волочаевского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9E1839" w:rsidRPr="00E8781E" w:rsidRDefault="009E1839" w:rsidP="009E1839">
      <w:pPr>
        <w:jc w:val="center"/>
        <w:rPr>
          <w:sz w:val="28"/>
        </w:rPr>
      </w:pPr>
    </w:p>
    <w:p w:rsidR="009E1839" w:rsidRPr="00E8781E" w:rsidRDefault="009E1839" w:rsidP="009E183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>Рассмотрев документы, представленные в Территориальную избирательную комиссию Орловского района Ростовской области для регистрации уполномоченн</w:t>
      </w:r>
      <w:r>
        <w:rPr>
          <w:sz w:val="28"/>
          <w:szCs w:val="28"/>
        </w:rPr>
        <w:t>ых</w:t>
      </w:r>
      <w:r w:rsidRPr="00E8781E">
        <w:rPr>
          <w:sz w:val="28"/>
          <w:szCs w:val="28"/>
        </w:rPr>
        <w:t xml:space="preserve"> </w:t>
      </w:r>
      <w:r w:rsidRPr="00FF60FD">
        <w:rPr>
          <w:sz w:val="28"/>
          <w:szCs w:val="28"/>
        </w:rPr>
        <w:t xml:space="preserve">представителей 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 w:rsidRPr="00FF60FD">
        <w:rPr>
          <w:sz w:val="28"/>
          <w:szCs w:val="28"/>
        </w:rPr>
        <w:t>-Либерально-Демократическая</w:t>
      </w:r>
      <w:proofErr w:type="spellEnd"/>
      <w:r w:rsidRPr="00FF60FD">
        <w:rPr>
          <w:sz w:val="28"/>
          <w:szCs w:val="28"/>
        </w:rPr>
        <w:t xml:space="preserve"> партия России на выборах депутатов</w:t>
      </w:r>
      <w:r w:rsidRPr="00E8781E">
        <w:rPr>
          <w:sz w:val="28"/>
          <w:szCs w:val="28"/>
        </w:rPr>
        <w:t xml:space="preserve"> Собрания депутатов </w:t>
      </w:r>
      <w:proofErr w:type="spellStart"/>
      <w:r w:rsidRPr="00E8781E">
        <w:rPr>
          <w:sz w:val="28"/>
          <w:szCs w:val="28"/>
        </w:rPr>
        <w:t>Волочаевского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>20 сентября 2026 года, в соответствии со статьей 24 Областного закона от 12.05.2016 № 525-ЗС «О выборах и референдумах в Ростовской области»,</w:t>
      </w:r>
      <w:proofErr w:type="gramEnd"/>
    </w:p>
    <w:p w:rsidR="009E1839" w:rsidRPr="00E8781E" w:rsidRDefault="009E1839" w:rsidP="009E1839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9E1839" w:rsidRPr="00E8781E" w:rsidRDefault="009E1839" w:rsidP="009E1839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9E1839" w:rsidRDefault="009E1839" w:rsidP="009E1839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E8781E">
        <w:rPr>
          <w:sz w:val="28"/>
          <w:szCs w:val="28"/>
        </w:rPr>
        <w:t>Волочаевского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>:</w:t>
      </w:r>
    </w:p>
    <w:p w:rsidR="009E1839" w:rsidRDefault="009E1839" w:rsidP="009E1839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Мехеденко</w:t>
      </w:r>
      <w:proofErr w:type="spellEnd"/>
      <w:r>
        <w:rPr>
          <w:sz w:val="28"/>
        </w:rPr>
        <w:t xml:space="preserve"> Олег Васильевич,</w:t>
      </w:r>
    </w:p>
    <w:p w:rsidR="009E1839" w:rsidRDefault="009E1839" w:rsidP="009E1839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- Румянцева Любовь Васильевна,</w:t>
      </w:r>
    </w:p>
    <w:p w:rsidR="009E1839" w:rsidRPr="00E8781E" w:rsidRDefault="009E1839" w:rsidP="009E1839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- Горбань Иван Валерьевич</w:t>
      </w:r>
      <w:r w:rsidRPr="00E8781E">
        <w:rPr>
          <w:sz w:val="28"/>
        </w:rPr>
        <w:t>.</w:t>
      </w:r>
    </w:p>
    <w:p w:rsidR="009E1839" w:rsidRPr="00146E2A" w:rsidRDefault="009E1839" w:rsidP="009E1839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9E1839" w:rsidRPr="00146E2A" w:rsidRDefault="009E1839" w:rsidP="009E1839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9E1839" w:rsidRDefault="009E1839" w:rsidP="009E183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1839" w:rsidRDefault="009E1839" w:rsidP="009E183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1839" w:rsidRDefault="009E1839" w:rsidP="009E183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1839" w:rsidRPr="004609FA" w:rsidRDefault="009E1839" w:rsidP="009E183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E1839" w:rsidRDefault="009E1839" w:rsidP="009E183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E1839" w:rsidRDefault="009E1839" w:rsidP="009E1839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9E1839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117B59"/>
    <w:rsid w:val="004B3420"/>
    <w:rsid w:val="009E1839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83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9E18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9E183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9E1839"/>
    <w:pPr>
      <w:spacing w:after="120"/>
    </w:pPr>
  </w:style>
  <w:style w:type="character" w:customStyle="1" w:styleId="a6">
    <w:name w:val="Основной текст Знак"/>
    <w:basedOn w:val="a0"/>
    <w:link w:val="a5"/>
    <w:rsid w:val="009E18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E18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183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2026-08-06T11:58:00Z</dcterms:created>
  <dcterms:modified xsi:type="dcterms:W3CDTF">2026-08-06T11:58:00Z</dcterms:modified>
</cp:coreProperties>
</file>